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полугодие  </w:t>
      </w:r>
      <w:r w:rsidR="00723950" w:rsidRPr="00900C0E">
        <w:rPr>
          <w:rFonts w:ascii="Times New Roman" w:hAnsi="Times New Roman" w:cs="Times New Roman"/>
          <w:b/>
          <w:sz w:val="28"/>
          <w:szCs w:val="28"/>
        </w:rPr>
        <w:t xml:space="preserve">(март – июнь) </w:t>
      </w:r>
      <w:r w:rsidRPr="00900C0E">
        <w:rPr>
          <w:rFonts w:ascii="Times New Roman" w:hAnsi="Times New Roman" w:cs="Times New Roman"/>
          <w:b/>
          <w:sz w:val="28"/>
          <w:szCs w:val="28"/>
        </w:rPr>
        <w:t>2018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621141" w:rsidRPr="00900C0E" w:rsidTr="00DD7520">
        <w:tc>
          <w:tcPr>
            <w:tcW w:w="7338" w:type="dxa"/>
          </w:tcPr>
          <w:p w:rsidR="00621141" w:rsidRPr="00900C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409" w:type="dxa"/>
          </w:tcPr>
          <w:p w:rsidR="00621141" w:rsidRPr="00900C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900C0E" w:rsidTr="00DD7520">
        <w:tc>
          <w:tcPr>
            <w:tcW w:w="9747" w:type="dxa"/>
            <w:gridSpan w:val="2"/>
          </w:tcPr>
          <w:p w:rsidR="00F72B0A" w:rsidRPr="00900C0E" w:rsidRDefault="00F72B0A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A2D75" w:rsidRPr="00900C0E" w:rsidTr="00DD7520">
        <w:tc>
          <w:tcPr>
            <w:tcW w:w="7338" w:type="dxa"/>
          </w:tcPr>
          <w:p w:rsidR="00CA2D75" w:rsidRPr="00900C0E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CA2D75" w:rsidRPr="00900C0E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4D8" w:rsidRPr="00900C0E" w:rsidTr="00DD7520">
        <w:tc>
          <w:tcPr>
            <w:tcW w:w="7338" w:type="dxa"/>
          </w:tcPr>
          <w:p w:rsidR="00B244D8" w:rsidRPr="00900C0E" w:rsidRDefault="002E574E" w:rsidP="002E5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</w:t>
            </w:r>
            <w:r w:rsidR="002E66E4" w:rsidRPr="00900C0E">
              <w:rPr>
                <w:rFonts w:ascii="Times New Roman" w:hAnsi="Times New Roman" w:cs="Times New Roman"/>
                <w:sz w:val="28"/>
                <w:szCs w:val="28"/>
              </w:rPr>
              <w:t>реподавателей СПО «Анализ проведения  чемпионата «Молодые профессионалы» «</w:t>
            </w:r>
            <w:r w:rsidR="002E66E4" w:rsidRPr="00900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="002E66E4"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6E4" w:rsidRPr="00900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2E66E4" w:rsidRPr="00900C0E">
              <w:rPr>
                <w:rFonts w:ascii="Times New Roman" w:hAnsi="Times New Roman" w:cs="Times New Roman"/>
                <w:sz w:val="28"/>
                <w:szCs w:val="28"/>
              </w:rPr>
              <w:t>» в Ненецком автономном округе</w:t>
            </w:r>
          </w:p>
        </w:tc>
        <w:tc>
          <w:tcPr>
            <w:tcW w:w="2409" w:type="dxa"/>
          </w:tcPr>
          <w:p w:rsidR="00B244D8" w:rsidRPr="00900C0E" w:rsidRDefault="002E66E4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2E574E" w:rsidRPr="00900C0E" w:rsidTr="00DD7520">
        <w:tc>
          <w:tcPr>
            <w:tcW w:w="7338" w:type="dxa"/>
          </w:tcPr>
          <w:p w:rsidR="002E574E" w:rsidRDefault="002E574E" w:rsidP="002E5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«Результаты устного собеседования по русскому языку в 9 классах»</w:t>
            </w:r>
          </w:p>
        </w:tc>
        <w:tc>
          <w:tcPr>
            <w:tcW w:w="2409" w:type="dxa"/>
          </w:tcPr>
          <w:p w:rsidR="002E574E" w:rsidRPr="00900C0E" w:rsidRDefault="002E574E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B244D8" w:rsidRPr="00900C0E" w:rsidTr="00DD7520">
        <w:tc>
          <w:tcPr>
            <w:tcW w:w="7338" w:type="dxa"/>
          </w:tcPr>
          <w:p w:rsidR="00B244D8" w:rsidRPr="00900C0E" w:rsidRDefault="00847F29" w:rsidP="00D95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воспитателей по ИЗО и ручному труду «Интегрированное занятие «Пасха»</w:t>
            </w:r>
            <w:proofErr w:type="gramEnd"/>
          </w:p>
        </w:tc>
        <w:tc>
          <w:tcPr>
            <w:tcW w:w="2409" w:type="dxa"/>
          </w:tcPr>
          <w:p w:rsidR="00B244D8" w:rsidRPr="00900C0E" w:rsidRDefault="00847F29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244D8" w:rsidRPr="00900C0E" w:rsidTr="00DD7520">
        <w:tc>
          <w:tcPr>
            <w:tcW w:w="7338" w:type="dxa"/>
          </w:tcPr>
          <w:p w:rsidR="00B244D8" w:rsidRPr="00900C0E" w:rsidRDefault="00847F29" w:rsidP="004200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воспитателей и инструкторов по Физической культуре «Интеграция двигательной, игровой и познавательно-исследовательской деятельности на физкультурных занятиях с детьми старшего дошкольного возраста»</w:t>
            </w:r>
          </w:p>
        </w:tc>
        <w:tc>
          <w:tcPr>
            <w:tcW w:w="2409" w:type="dxa"/>
          </w:tcPr>
          <w:p w:rsidR="00B244D8" w:rsidRPr="00900C0E" w:rsidRDefault="00847F29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244D8" w:rsidRPr="00900C0E" w:rsidTr="00DD7520">
        <w:tc>
          <w:tcPr>
            <w:tcW w:w="7338" w:type="dxa"/>
          </w:tcPr>
          <w:p w:rsidR="00B244D8" w:rsidRPr="00900C0E" w:rsidRDefault="00847F29" w:rsidP="00D95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воспитателей групп раннего возраста «Психологический тренинг на сплочение группы. Психологические особенности детей раннего возраста»</w:t>
            </w:r>
          </w:p>
        </w:tc>
        <w:tc>
          <w:tcPr>
            <w:tcW w:w="2409" w:type="dxa"/>
          </w:tcPr>
          <w:p w:rsidR="00B244D8" w:rsidRPr="00900C0E" w:rsidRDefault="00847F29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955FB" w:rsidRPr="00900C0E" w:rsidTr="00DD7520">
        <w:tc>
          <w:tcPr>
            <w:tcW w:w="7338" w:type="dxa"/>
          </w:tcPr>
          <w:p w:rsidR="00D955FB" w:rsidRPr="00900C0E" w:rsidRDefault="00D955FB" w:rsidP="00D955F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музыкальной направленности «Современные технологии на уроках музыкально-теоретических дисциплин»</w:t>
            </w:r>
          </w:p>
        </w:tc>
        <w:tc>
          <w:tcPr>
            <w:tcW w:w="2409" w:type="dxa"/>
          </w:tcPr>
          <w:p w:rsidR="00D955FB" w:rsidRPr="00900C0E" w:rsidRDefault="00D955FB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955FB" w:rsidRPr="00900C0E" w:rsidTr="00DD7520">
        <w:tc>
          <w:tcPr>
            <w:tcW w:w="7338" w:type="dxa"/>
          </w:tcPr>
          <w:p w:rsidR="00D955FB" w:rsidRPr="00900C0E" w:rsidRDefault="004200BD" w:rsidP="00420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ОРКСЭ «Пути совершенствования и повышения качества преподавания ОРКСЭ»</w:t>
            </w:r>
          </w:p>
        </w:tc>
        <w:tc>
          <w:tcPr>
            <w:tcW w:w="2409" w:type="dxa"/>
          </w:tcPr>
          <w:p w:rsidR="00D955FB" w:rsidRPr="00900C0E" w:rsidRDefault="004200B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955FB" w:rsidRPr="00900C0E" w:rsidTr="00DD7520">
        <w:tc>
          <w:tcPr>
            <w:tcW w:w="7338" w:type="dxa"/>
          </w:tcPr>
          <w:p w:rsidR="00D955FB" w:rsidRPr="00900C0E" w:rsidRDefault="00A925FD" w:rsidP="00420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4200BD"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библиот</w:t>
            </w:r>
            <w:r w:rsidR="00900C0E">
              <w:rPr>
                <w:rFonts w:ascii="Times New Roman" w:hAnsi="Times New Roman" w:cs="Times New Roman"/>
                <w:sz w:val="28"/>
                <w:szCs w:val="28"/>
              </w:rPr>
              <w:t xml:space="preserve">екарей «Креативные формы работы </w:t>
            </w:r>
            <w:r w:rsidR="004200BD"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библиотеки» </w:t>
            </w:r>
          </w:p>
        </w:tc>
        <w:tc>
          <w:tcPr>
            <w:tcW w:w="2409" w:type="dxa"/>
          </w:tcPr>
          <w:p w:rsidR="00D955FB" w:rsidRPr="00900C0E" w:rsidRDefault="004200B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955FB" w:rsidRPr="00900C0E" w:rsidTr="00DD7520">
        <w:tc>
          <w:tcPr>
            <w:tcW w:w="7338" w:type="dxa"/>
          </w:tcPr>
          <w:p w:rsidR="00D955FB" w:rsidRPr="00900C0E" w:rsidRDefault="00D945BF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педагогов-организаторов «Организация  работы по планированию и разработке социально-значимых проектов» </w:t>
            </w:r>
          </w:p>
        </w:tc>
        <w:tc>
          <w:tcPr>
            <w:tcW w:w="2409" w:type="dxa"/>
          </w:tcPr>
          <w:p w:rsidR="00D955FB" w:rsidRPr="00900C0E" w:rsidRDefault="00D945BF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925FD" w:rsidRPr="00900C0E" w:rsidTr="00DD7520">
        <w:tc>
          <w:tcPr>
            <w:tcW w:w="7338" w:type="dxa"/>
            <w:vAlign w:val="center"/>
          </w:tcPr>
          <w:p w:rsidR="00A925FD" w:rsidRPr="00900C0E" w:rsidRDefault="00195E92" w:rsidP="0090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МО педагогов, ведущих родной язык, литературу, культуру ненецкого народа  «Анализ региональной олимпиады школьников НАО по родному языку»</w:t>
            </w:r>
          </w:p>
        </w:tc>
        <w:tc>
          <w:tcPr>
            <w:tcW w:w="2409" w:type="dxa"/>
          </w:tcPr>
          <w:p w:rsidR="00A925FD" w:rsidRPr="00900C0E" w:rsidRDefault="00195E92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A925FD" w:rsidRPr="00900C0E" w:rsidTr="00DD7520">
        <w:tc>
          <w:tcPr>
            <w:tcW w:w="7338" w:type="dxa"/>
            <w:vAlign w:val="center"/>
          </w:tcPr>
          <w:p w:rsidR="00A925FD" w:rsidRPr="00900C0E" w:rsidRDefault="00831F73" w:rsidP="0090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Заочное заседание МО педагогов, ведущих родной язык, литературу, культуру ненецкого народа  «Развитие творческого потенциала обучающихся средствами родного языка»</w:t>
            </w:r>
          </w:p>
        </w:tc>
        <w:tc>
          <w:tcPr>
            <w:tcW w:w="2409" w:type="dxa"/>
          </w:tcPr>
          <w:p w:rsidR="00A925FD" w:rsidRPr="00900C0E" w:rsidRDefault="00831F73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A925FD" w:rsidRPr="00900C0E" w:rsidTr="00DD7520">
        <w:tc>
          <w:tcPr>
            <w:tcW w:w="7338" w:type="dxa"/>
            <w:vAlign w:val="center"/>
          </w:tcPr>
          <w:p w:rsidR="00A925FD" w:rsidRPr="00900C0E" w:rsidRDefault="00D2549B" w:rsidP="0083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 химии «Рабочие программы по химии»</w:t>
            </w:r>
          </w:p>
        </w:tc>
        <w:tc>
          <w:tcPr>
            <w:tcW w:w="2409" w:type="dxa"/>
          </w:tcPr>
          <w:p w:rsidR="00A925FD" w:rsidRPr="00900C0E" w:rsidRDefault="00D2549B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390C1D" w:rsidRPr="00900C0E" w:rsidTr="00DD7520">
        <w:tc>
          <w:tcPr>
            <w:tcW w:w="7338" w:type="dxa"/>
            <w:vAlign w:val="center"/>
          </w:tcPr>
          <w:p w:rsidR="00390C1D" w:rsidRPr="00900C0E" w:rsidRDefault="00390C1D" w:rsidP="0039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«Классный час в системе воспитательной работы: нестандартные классные часы, методика их подготовки и проведения»</w:t>
            </w:r>
          </w:p>
        </w:tc>
        <w:tc>
          <w:tcPr>
            <w:tcW w:w="2409" w:type="dxa"/>
          </w:tcPr>
          <w:p w:rsidR="00390C1D" w:rsidRPr="00900C0E" w:rsidRDefault="00390C1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2E574E" w:rsidRPr="00900C0E" w:rsidTr="00DD7520">
        <w:tc>
          <w:tcPr>
            <w:tcW w:w="7338" w:type="dxa"/>
            <w:vAlign w:val="center"/>
          </w:tcPr>
          <w:p w:rsidR="002E574E" w:rsidRDefault="002E574E" w:rsidP="0039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воспитателей групп раннего возраста «Особенности организации развивающей предметно-пространственной среды (РППС) в группах раннего возраста»</w:t>
            </w:r>
          </w:p>
        </w:tc>
        <w:tc>
          <w:tcPr>
            <w:tcW w:w="2409" w:type="dxa"/>
          </w:tcPr>
          <w:p w:rsidR="002E574E" w:rsidRDefault="002E574E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D94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чтецов «Живая классика» (муниципальный этап) (для учащихся 5-10 классов)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творческих работ «Подвигу Сталинграда жить в веках»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DC6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Заочный этап (экспертиза работ) регионального конкурса учебно-исследовательских работ </w:t>
            </w:r>
            <w:r w:rsidRPr="00900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Малые Аввакумовские чтения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3A2BC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Очный конкурс по рисунку «Наброски фигуры человека»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английскому языку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математике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обществознанию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A925FD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Заочный этап (защита проектов) регионального конкурса учебно-исследовательских работ </w:t>
            </w:r>
            <w:r w:rsidRPr="00900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Малые Аввакумовские чтения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925FD" w:rsidRPr="00900C0E" w:rsidTr="00DD7520">
        <w:tc>
          <w:tcPr>
            <w:tcW w:w="7338" w:type="dxa"/>
            <w:vAlign w:val="center"/>
          </w:tcPr>
          <w:p w:rsidR="00A925FD" w:rsidRPr="00900C0E" w:rsidRDefault="00A925FD" w:rsidP="00A925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 по информатике «Информашка»</w:t>
            </w:r>
          </w:p>
          <w:p w:rsidR="00A925FD" w:rsidRPr="00900C0E" w:rsidRDefault="00A925FD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(5-6 классы)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925FD" w:rsidRPr="00900C0E" w:rsidTr="00DD7520">
        <w:tc>
          <w:tcPr>
            <w:tcW w:w="7338" w:type="dxa"/>
            <w:vAlign w:val="center"/>
          </w:tcPr>
          <w:p w:rsidR="00A925FD" w:rsidRPr="00900C0E" w:rsidRDefault="00A925FD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пользовательская олимпиада по информатике (7-8 классы)</w:t>
            </w:r>
          </w:p>
        </w:tc>
        <w:tc>
          <w:tcPr>
            <w:tcW w:w="2409" w:type="dxa"/>
          </w:tcPr>
          <w:p w:rsidR="00A925FD" w:rsidRPr="00900C0E" w:rsidRDefault="00A925FD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E70481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художественного и декоративно-прикладного творчества для детей с ОВЗ «Мир, в котором я живу»</w:t>
            </w:r>
          </w:p>
        </w:tc>
        <w:tc>
          <w:tcPr>
            <w:tcW w:w="2409" w:type="dxa"/>
          </w:tcPr>
          <w:p w:rsidR="00A925FD" w:rsidRPr="00900C0E" w:rsidRDefault="00E70481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925FD" w:rsidRPr="00900C0E" w:rsidTr="00DD7520">
        <w:tc>
          <w:tcPr>
            <w:tcW w:w="7338" w:type="dxa"/>
          </w:tcPr>
          <w:p w:rsidR="00A925FD" w:rsidRPr="00900C0E" w:rsidRDefault="00E70481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музыке для </w:t>
            </w:r>
            <w:proofErr w:type="gram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5-7 классов ОО НАО</w:t>
            </w:r>
          </w:p>
        </w:tc>
        <w:tc>
          <w:tcPr>
            <w:tcW w:w="2409" w:type="dxa"/>
          </w:tcPr>
          <w:p w:rsidR="00A925FD" w:rsidRPr="00900C0E" w:rsidRDefault="00E70481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E70481" w:rsidRPr="00900C0E" w:rsidTr="00DD7520">
        <w:tc>
          <w:tcPr>
            <w:tcW w:w="7338" w:type="dxa"/>
          </w:tcPr>
          <w:p w:rsidR="00E70481" w:rsidRPr="00900C0E" w:rsidRDefault="00E70481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юных дизайнеров и модельеров «Модные фантазии»</w:t>
            </w:r>
          </w:p>
        </w:tc>
        <w:tc>
          <w:tcPr>
            <w:tcW w:w="2409" w:type="dxa"/>
          </w:tcPr>
          <w:p w:rsidR="00E70481" w:rsidRPr="00900C0E" w:rsidRDefault="00E70481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E70481" w:rsidRPr="00900C0E" w:rsidTr="00DD7520">
        <w:tc>
          <w:tcPr>
            <w:tcW w:w="7338" w:type="dxa"/>
          </w:tcPr>
          <w:p w:rsidR="00E70481" w:rsidRPr="00900C0E" w:rsidRDefault="00BD0C40" w:rsidP="00B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</w:t>
            </w:r>
            <w:proofErr w:type="gram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7 классов «Физический бой»</w:t>
            </w:r>
          </w:p>
        </w:tc>
        <w:tc>
          <w:tcPr>
            <w:tcW w:w="2409" w:type="dxa"/>
          </w:tcPr>
          <w:p w:rsidR="00E70481" w:rsidRPr="00900C0E" w:rsidRDefault="00BD0C40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E70481" w:rsidRPr="00900C0E" w:rsidTr="00DD7520">
        <w:tc>
          <w:tcPr>
            <w:tcW w:w="7338" w:type="dxa"/>
          </w:tcPr>
          <w:p w:rsidR="00E70481" w:rsidRPr="00900C0E" w:rsidRDefault="00CA25A1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409" w:type="dxa"/>
          </w:tcPr>
          <w:p w:rsidR="00E70481" w:rsidRPr="00900C0E" w:rsidRDefault="00CA25A1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E70481" w:rsidRPr="00900C0E" w:rsidTr="00DD7520">
        <w:tc>
          <w:tcPr>
            <w:tcW w:w="7338" w:type="dxa"/>
          </w:tcPr>
          <w:p w:rsidR="00E70481" w:rsidRPr="00900C0E" w:rsidRDefault="00723950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 xml:space="preserve"> (отдельный план, ежемесячно) </w:t>
            </w:r>
          </w:p>
        </w:tc>
        <w:tc>
          <w:tcPr>
            <w:tcW w:w="2409" w:type="dxa"/>
          </w:tcPr>
          <w:p w:rsidR="00E70481" w:rsidRPr="00900C0E" w:rsidRDefault="00723950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Вокуева Г.В.</w:t>
            </w:r>
          </w:p>
        </w:tc>
      </w:tr>
      <w:tr w:rsidR="00E70481" w:rsidRPr="00900C0E" w:rsidTr="00DD7520">
        <w:tc>
          <w:tcPr>
            <w:tcW w:w="7338" w:type="dxa"/>
          </w:tcPr>
          <w:p w:rsidR="00E70481" w:rsidRPr="00900C0E" w:rsidRDefault="00723950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дополнительной образовательной программы «Школа Юного психолога»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 xml:space="preserve"> (ежемесячно, 2 раза)</w:t>
            </w:r>
          </w:p>
        </w:tc>
        <w:tc>
          <w:tcPr>
            <w:tcW w:w="2409" w:type="dxa"/>
          </w:tcPr>
          <w:p w:rsidR="00E70481" w:rsidRPr="00900C0E" w:rsidRDefault="00723950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723950" w:rsidRPr="00900C0E" w:rsidTr="00DD7520">
        <w:tc>
          <w:tcPr>
            <w:tcW w:w="7338" w:type="dxa"/>
          </w:tcPr>
          <w:p w:rsidR="00723950" w:rsidRPr="00900C0E" w:rsidRDefault="00723950" w:rsidP="002E13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Курсы для подростков «Управление будущим», посвященные развитию навыков планирования и стратегического мышления</w:t>
            </w: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723950" w:rsidRPr="00900C0E" w:rsidRDefault="00723950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BF4F5F" w:rsidRPr="00900C0E" w:rsidTr="00DD7520">
        <w:tc>
          <w:tcPr>
            <w:tcW w:w="7338" w:type="dxa"/>
          </w:tcPr>
          <w:p w:rsidR="00BF4F5F" w:rsidRPr="00900C0E" w:rsidRDefault="00BF4F5F" w:rsidP="00C2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олимпиады по русскому языку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409" w:type="dxa"/>
          </w:tcPr>
          <w:p w:rsidR="00BF4F5F" w:rsidRPr="00900C0E" w:rsidRDefault="00BF4F5F" w:rsidP="00C21636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D7520" w:rsidRPr="00900C0E" w:rsidTr="00DD7520">
        <w:tc>
          <w:tcPr>
            <w:tcW w:w="7338" w:type="dxa"/>
          </w:tcPr>
          <w:p w:rsidR="00DD7520" w:rsidRPr="00900C0E" w:rsidRDefault="00DD7520" w:rsidP="00C2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Очный конкурс художественного творчества для обучающихся 5-7 классов ОО НАО «В мире натюрмортов»</w:t>
            </w:r>
          </w:p>
        </w:tc>
        <w:tc>
          <w:tcPr>
            <w:tcW w:w="2409" w:type="dxa"/>
          </w:tcPr>
          <w:p w:rsidR="00DD7520" w:rsidRPr="00900C0E" w:rsidRDefault="00DD7520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сочинений, посвященный Дню принятия декларации о государственном суверенитете Российской Федерации (День России)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2E13A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</w:p>
        </w:tc>
      </w:tr>
      <w:tr w:rsidR="00B24357" w:rsidRPr="00900C0E" w:rsidTr="00DD7520">
        <w:tc>
          <w:tcPr>
            <w:tcW w:w="7338" w:type="dxa"/>
            <w:vAlign w:val="center"/>
          </w:tcPr>
          <w:p w:rsidR="00B24357" w:rsidRPr="00900C0E" w:rsidRDefault="00B24357" w:rsidP="00FE71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Курсы для учителей начальной школы «Содержательные аспекты деятельности учителя начальных классов, тьютора в условиях реализации ФГОС ОВЗ»</w:t>
            </w:r>
          </w:p>
        </w:tc>
        <w:tc>
          <w:tcPr>
            <w:tcW w:w="2409" w:type="dxa"/>
          </w:tcPr>
          <w:p w:rsidR="00B24357" w:rsidRPr="00900C0E" w:rsidRDefault="00B2435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Открытый урок «Ансамблевое музицирование в младших классах фортепиано»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очного конкурса мастер-классов и открытых уроков «Мастерская успеха» в рамках регионального марафона «Палитра искусств» - 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Верещагина Е.А.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935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Сольный концерт ученицы 7 класса </w:t>
            </w:r>
            <w:proofErr w:type="spellStart"/>
            <w:r w:rsidRPr="00900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Цыренжаповой</w:t>
            </w:r>
            <w:proofErr w:type="spellEnd"/>
            <w:r w:rsidRPr="00900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0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Арюны</w:t>
            </w:r>
            <w:proofErr w:type="spellEnd"/>
            <w:r w:rsidRPr="00900C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0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семинара-практикума «Творчество и самопознание»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марафона «Палитра искусств» - Регаловская М.А.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9353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Сольный концерт фортепианного дуэта «Диалог искусств»</w:t>
            </w:r>
            <w:r w:rsidRPr="0090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Юдина Т.А. и Верещагина Е.А.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Сольный концерт «Одно дыхание на двоих» ученицы Акимовой Полины (домра)</w:t>
            </w:r>
            <w:r w:rsidRPr="0090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Черняева Л.Л.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747A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Психологический тренинг по профилактике профессионального выгорания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педагогического мастерства «Профессионал года-2018»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2E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конкурс методических разработок по организации устной работы  (для учителей математики и информатики)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A925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математики и информатики «Совершенствование содержания и процедуры проведения ГИА-2018»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Мастер-класс для классных руководителей и педагогов-организаторов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A925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Практикум</w:t>
            </w: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учителей математики "Методы решения стереометрических задач"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831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педагогов, ведущих предмет «Наш край»  (2часа) «Анализ региональной олимпиады по краеведению»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E7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технологии «Современные виды декоративно-прикладного творчества в образовательном процессе»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957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повышения квалификации для педагогических работников из отдаленных сельских школ  «Современные педагогические технологии в образовательном процессе»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работников дошкольных образовательных организаций НАО «Аттестации педагогических работников образовательных организаций на квалификационную категорию (первую, высшую)».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D25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Семинар для заместителей руководителей образовательных организаций по УМР (кураторов) «Консультативная поддержка по вопросам аттестации педагогических работников на квалификационную категорию (первую, высшую) на уровне образовательной организации».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8A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реализации деятельности ресурсного центра «Организация школьных конференций»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21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Региональная научно-практическая  конференция «Реализация федерального государственного образовательного стандарта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ограниченными возможностями здоровья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 xml:space="preserve"> (ФГОС ОВЗ)</w:t>
            </w: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: опыт, проблемы, перспективы»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Зенина О.С.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72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900C0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(по отдельному плану</w:t>
            </w:r>
            <w:r w:rsidRPr="00900C0E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2 раза в месяц</w:t>
            </w:r>
            <w:r w:rsidRPr="00900C0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72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Курсы «Подготовка кандидатов в опекуны, приемные родители, усыновители» </w:t>
            </w:r>
            <w:r w:rsidRPr="00900C0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 согласованию с Комитетом по семейной политики)</w:t>
            </w:r>
            <w:proofErr w:type="gramEnd"/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Вокуева Г.В.</w:t>
            </w:r>
          </w:p>
          <w:p w:rsidR="00A13296" w:rsidRPr="00900C0E" w:rsidRDefault="00A13296" w:rsidP="0090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Артемова Е.А.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Зенина О.С.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экспресс-методик, направленных на оказание </w:t>
            </w:r>
            <w:proofErr w:type="gramStart"/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помощи в выявлении склонностей, способностей и профессиональных интересов при  выборе профессии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 xml:space="preserve"> в рамках Ярмарки вакансий и учебных мест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>Вокуева Г.В.</w:t>
            </w:r>
          </w:p>
          <w:p w:rsidR="00A13296" w:rsidRPr="00900C0E" w:rsidRDefault="00A13296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Канева Т.В. </w:t>
            </w:r>
          </w:p>
          <w:p w:rsidR="00A13296" w:rsidRPr="00900C0E" w:rsidRDefault="00A13296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Артемова Е.А.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BF4F5F" w:rsidRDefault="00A13296" w:rsidP="00FE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F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 чемпионата «Молодые профессионалы»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BF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Ненецкого автономного округа</w:t>
            </w:r>
          </w:p>
        </w:tc>
        <w:tc>
          <w:tcPr>
            <w:tcW w:w="2409" w:type="dxa"/>
          </w:tcPr>
          <w:p w:rsidR="00A13296" w:rsidRDefault="00A13296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Козицина О.Ю.</w:t>
            </w:r>
          </w:p>
          <w:p w:rsidR="00A13296" w:rsidRDefault="00A13296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Е.Г.</w:t>
            </w:r>
          </w:p>
          <w:p w:rsidR="00A13296" w:rsidRPr="00900C0E" w:rsidRDefault="00A13296" w:rsidP="00900C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FE7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специальностям среднего профессионального образования в 2017-2018 учебном году</w:t>
            </w:r>
          </w:p>
        </w:tc>
        <w:tc>
          <w:tcPr>
            <w:tcW w:w="2409" w:type="dxa"/>
          </w:tcPr>
          <w:p w:rsidR="00A13296" w:rsidRDefault="00A13296" w:rsidP="00BF4F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Туманова Е.Г.</w:t>
            </w:r>
          </w:p>
          <w:p w:rsidR="00A13296" w:rsidRDefault="00A13296" w:rsidP="00BF4F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C216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Окружной смотр-конкурс «Лучший дидактический материал к уроку родного (ненецкого)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этап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  <w:p w:rsidR="00A13296" w:rsidRPr="00900C0E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C2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«Подготовка к ВПР в 4 классах»</w:t>
            </w:r>
          </w:p>
        </w:tc>
        <w:tc>
          <w:tcPr>
            <w:tcW w:w="2409" w:type="dxa"/>
          </w:tcPr>
          <w:p w:rsidR="00A13296" w:rsidRPr="00900C0E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Мастер-класса для классных руководителей и педагогов-организаторов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«Вопросы преемственности преподавания математики в дошкольных образовательных организациях и школе в рамках реализации ФГОС»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молодого воспитателя «Современные подходы к организации речевого развития дошкольников в свете требований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(технология ТРИЗ)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лекций по истории (Ассоциация историков НАО – по отдельному плану)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9747" w:type="dxa"/>
            <w:gridSpan w:val="2"/>
          </w:tcPr>
          <w:p w:rsidR="00A13296" w:rsidRPr="00900C0E" w:rsidRDefault="00A13296" w:rsidP="0090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0D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C2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истории, обществознания «Структура и содержание ИКС. Введение </w:t>
            </w:r>
            <w:proofErr w:type="gram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УМК по истории»</w:t>
            </w:r>
          </w:p>
        </w:tc>
        <w:tc>
          <w:tcPr>
            <w:tcW w:w="2409" w:type="dxa"/>
          </w:tcPr>
          <w:p w:rsidR="00A13296" w:rsidRPr="00900C0E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C2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Учителей иностранного языка «Современный урок иностранного языка»</w:t>
            </w:r>
          </w:p>
        </w:tc>
        <w:tc>
          <w:tcPr>
            <w:tcW w:w="2409" w:type="dxa"/>
          </w:tcPr>
          <w:p w:rsidR="00A13296" w:rsidRPr="00900C0E" w:rsidRDefault="00A13296" w:rsidP="00C2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Преподавателей СПО «Анализ проведения олимпиад для обучающихся средних профессиональных организаций»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воспитателей </w:t>
            </w:r>
            <w:proofErr w:type="gramStart"/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ручному труду «Презентация проекта «Хоровод кукол» Мастер- класс  «Изготовление народной рукотворной куклы «Веснянка»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МО музыкальных руководителей ДОО «Возможности элементарного </w:t>
            </w:r>
            <w:proofErr w:type="spell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в инклюзивном образовании»</w:t>
            </w:r>
            <w:proofErr w:type="gramEnd"/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D945BF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 начальных классов «Возможности личностно-ориентированных УМК для построения системы работы с одаренными детьми в начальной школе»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FE710F" w:rsidRDefault="00A13296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«Функции коррекционно-развивающего обучения в современной школе»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D945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математики «Стандарты и приемы обучения математике детей с ОВЗ»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D945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информатики «Стандарты и приемы обучения информатике детей с ОВЗ»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0A51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Принципы воспитания нравственной культуры учащихся. Диагностика уровня воспитанности учащихся в деятельности классного руководителя»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gramStart"/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черчения, МХК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«Актуальность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бинарных уроков. Плюсы и минусы»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 учителей музыки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proofErr w:type="spell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обучающихся на уроках музыки»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технологии (обслуживающий труд) «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как фактор развития эстетического воспитания обучающихся в условиях современной школы»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технологии (технический труд)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«Развитие метапредметных связей в условиях внедрения ФГОС»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«Современные образовательные технологии в условиях реализации ФГОС»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 физики «Современные образовательные технологии на уроках физики»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«Методика подготовки к ВПР по географии»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«Анализ регионального этапа олимпиады по физической культуре. Условия и качество приема норм ГТО»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учителей-организаторов ОБЖ «Анализ Регионального этапа Всероссийской олимпиады школьников по ОБЖ»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 педагогов дополнительного образования спортивной направленности «Методы круговой тренировки»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педагогов-организаторов «Оформительские идеи и решения»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0D1A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57" w:rsidRPr="00900C0E" w:rsidTr="00DD7520">
        <w:tc>
          <w:tcPr>
            <w:tcW w:w="7338" w:type="dxa"/>
          </w:tcPr>
          <w:p w:rsidR="00B24357" w:rsidRPr="00900C0E" w:rsidRDefault="00B24357" w:rsidP="00621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для учителей физической культуры и преподавателей дополнительного образования спортивной направленности «Реализация здоровьесберегающих технологий в деятельности специалистов физической культуры в условиях ФГОС ОВЗ»</w:t>
            </w:r>
          </w:p>
        </w:tc>
        <w:tc>
          <w:tcPr>
            <w:tcW w:w="2409" w:type="dxa"/>
          </w:tcPr>
          <w:p w:rsidR="00B24357" w:rsidRDefault="00B2435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B24357" w:rsidRPr="00900C0E" w:rsidRDefault="00B24357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русскому языку для учителей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«Правовое  образование  школьников: проблемы и перспективы развития»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Сольный концерт ученицы 3 класса Пономаревой Валерии</w:t>
            </w: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Карпунин</w:t>
            </w:r>
            <w:proofErr w:type="spell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hAnsi="Times New Roman"/>
                <w:color w:val="000000"/>
                <w:sz w:val="28"/>
                <w:szCs w:val="28"/>
              </w:rPr>
              <w:t>Неделя фортепианной музыки «Соединяя музыкой столетия»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регионального марафона «Палитра искусств»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Сольный концерт хоровых коллективов «С песней весело шагать»</w:t>
            </w: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Айдуллина</w:t>
            </w:r>
            <w:proofErr w:type="spell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Сольный концерт «С любовью к гитаре» ученика </w:t>
            </w:r>
            <w:proofErr w:type="spellStart"/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Колтакова</w:t>
            </w:r>
            <w:proofErr w:type="spellEnd"/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Глеба (гитара)</w:t>
            </w: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семинара-практикума «Творчество и самопознание»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регионального марафона «Палитра искусств» - </w:t>
            </w:r>
            <w:proofErr w:type="spellStart"/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Пленина</w:t>
            </w:r>
            <w:proofErr w:type="spellEnd"/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«Нам жить и помнить» (мероприятие, посвященное Победе в Великой отечественной войне)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регионального марафона «Палитра искусств» -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Ерофеева Г.П., </w:t>
            </w:r>
            <w:proofErr w:type="spellStart"/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Кашинцева</w:t>
            </w:r>
            <w:proofErr w:type="spellEnd"/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Н.М., Черняева Л.Л.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(Региональный этап)   </w:t>
            </w:r>
            <w:r w:rsidRPr="00900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Курсы по ОДНКНР для учителей основного звена по теме: «Основы религиозных культур и светской этики» и «Основы духовно-нравственной культуры народов России»: содержательные подходы и методическое сопровождение курсов» (72 ч)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Окружной смотр-конкурс «Лучший дидактический материал к уроку родного (ненецкого)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этап</w:t>
            </w:r>
          </w:p>
        </w:tc>
        <w:tc>
          <w:tcPr>
            <w:tcW w:w="2409" w:type="dxa"/>
          </w:tcPr>
          <w:p w:rsidR="00A13296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П.А.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 «Проектирование личностно-профессионального развития»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«Современные образовательные технологии для ФГОС-урока»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Семинар для молодых специалистов «Мои первые профессиональные навыки»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(</w:t>
            </w:r>
            <w:proofErr w:type="gramStart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+ музыка) в рамках образовательного проекта «Педагогическая мастерская» «К космическим далям».</w:t>
            </w:r>
          </w:p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повышения квалификации для педагогических работников из отдаленных сельских школ  «Современные педагогические технологии в образовательном процессе»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957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работников СПО и дополнительного образования «Аттестации педагогических работников образовательных организаций на квалификационную категорию (первую, высшую)».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0D1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Мастер-класс «Организация работы экспертной группы по оформлению аттестационного дела аттестуемого педагога»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реализации деятельности ресурсного центра «Организация межшкольных конференций»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900C0E">
              <w:rPr>
                <w:rFonts w:ascii="Times New Roman" w:hAnsi="Times New Roman" w:cs="Times New Roman"/>
                <w:bCs/>
                <w:sz w:val="28"/>
                <w:szCs w:val="28"/>
              </w:rPr>
              <w:t>для педагогических работников общеобразовательных и дошкольных образовательных организаций.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hyperlink r:id="rId7" w:tgtFrame="_blank" w:history="1">
              <w:r w:rsidRPr="00900C0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детского</w:t>
              </w:r>
              <w:r w:rsidRPr="00900C0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дорожно</w:t>
              </w:r>
              <w:r w:rsidRPr="00900C0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– </w:t>
              </w:r>
              <w:r w:rsidRPr="00900C0E">
                <w:rPr>
                  <w:rFonts w:ascii="Times New Roman" w:hAnsi="Times New Roman" w:cs="Times New Roman"/>
                  <w:sz w:val="28"/>
                  <w:szCs w:val="28"/>
                </w:rPr>
                <w:t>транспортного травматизма</w:t>
              </w:r>
            </w:hyperlink>
            <w:r w:rsidRPr="00900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21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Окружно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>е родительское собрание</w:t>
            </w: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«Безопасность детей в </w:t>
            </w: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сети Интернет. Родители и дети – вместе в Интернете».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Зенина О.С.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Вокуева Г.В.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Региональный этап Всероссийской олимпиады профессионального мастерства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специальностям среднего профессионального образования в 2017-2018 учебном году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Е.Г.</w:t>
            </w:r>
          </w:p>
          <w:p w:rsidR="00A13296" w:rsidRDefault="00A13296" w:rsidP="00C21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Default="00A13296" w:rsidP="00C21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методических разработок внеклассных мероприятий с привлечением родителей</w:t>
            </w:r>
          </w:p>
        </w:tc>
        <w:tc>
          <w:tcPr>
            <w:tcW w:w="2409" w:type="dxa"/>
          </w:tcPr>
          <w:p w:rsidR="00A13296" w:rsidRDefault="00A13296" w:rsidP="00C21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0D1A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для </w:t>
            </w:r>
            <w:proofErr w:type="gramStart"/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0A519A" w:rsidRDefault="00A13296" w:rsidP="000D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9A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«Малыши чеканят шаг»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0D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чтецов «Живая классика» (региональный этап) (для учащихся 5-10 классов)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rPr>
          <w:trHeight w:val="1721"/>
        </w:trPr>
        <w:tc>
          <w:tcPr>
            <w:tcW w:w="7338" w:type="dxa"/>
          </w:tcPr>
          <w:p w:rsidR="00A13296" w:rsidRPr="00900C0E" w:rsidRDefault="00A13296" w:rsidP="00D945BF">
            <w:pPr>
              <w:shd w:val="clear" w:color="auto" w:fill="FFFFFF"/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0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Региональная  лингвистическая гуманитарная научно-практической конференция «Я - исследователь» (совместно с региональным отделением Общероссийской общественной организации «Ассоциация учителей литературы и русского языка»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0D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900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Региональная научно-практическая лингвистическая конференция «Я - исследователь»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90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Фестиваля «Одаренные дети Арктики»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Торжественное мероприятие по награждению участников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регионального марафона «Палитра искусств»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мероприятие, посвящённое Дню Победы - «Ты же выжил, солдат»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рефератов по истории искусств «Путешествие в историю»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юных дизайнеров и модельеров «Модные фантазии»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«Экологический урок» «Экология и здоровье»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 для дошкольных образовательных организаций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Всероссийский  чемпионат по автомногоборью.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9747" w:type="dxa"/>
            <w:gridSpan w:val="2"/>
          </w:tcPr>
          <w:p w:rsidR="00A13296" w:rsidRPr="00900C0E" w:rsidRDefault="00A13296" w:rsidP="0090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847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воспитателей и инструкторов по Физической культуре «Практикум  «Двигательная активность дошкольников»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художественной направленности «Психологическая составляющая уроков изобразительного искусства»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«Формирование семейных ценностей в семье и школе. Особенности работы с родителями»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МО музейных и библиотечных работников «Мастерская </w:t>
            </w: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музейных дел»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Мероприятия для педагогов: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дидактических материалов «Моя педагогическая находка»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Отчет "Промежуточные итоги деятельности ресурсных  площадок  на территории НАО»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Конкурс «Всероссийский мастер-класс учителей родных, включая русский, языков – 2018»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авторских задач с элементами регионального компонента (для учителей предметов естественнонаучного цикла)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Окружное родительское собрание для родительских комитетов по профилактике ДДТТ, экстремизму и терроризму, Интернет безопасность.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для руководителей ОО НАО и их заместителей по ВР по вопросам повышения эффективности работы школьных служб примирения / медиации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Зенина О.С.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770F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7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КВН для младших школьников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13296" w:rsidRPr="00900C0E" w:rsidTr="00DD7520">
        <w:tc>
          <w:tcPr>
            <w:tcW w:w="9747" w:type="dxa"/>
            <w:gridSpan w:val="2"/>
          </w:tcPr>
          <w:p w:rsidR="00A13296" w:rsidRPr="00900C0E" w:rsidRDefault="00A13296" w:rsidP="0090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621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  <w:shd w:val="clear" w:color="auto" w:fill="FFFFFF" w:themeFill="background1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акция «День русского языка» (Пушкинский диктант»)   </w:t>
            </w:r>
          </w:p>
        </w:tc>
        <w:tc>
          <w:tcPr>
            <w:tcW w:w="2409" w:type="dxa"/>
            <w:shd w:val="clear" w:color="auto" w:fill="FFFFFF" w:themeFill="background1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A13296" w:rsidRPr="00900C0E" w:rsidTr="00DD7520">
        <w:tc>
          <w:tcPr>
            <w:tcW w:w="7338" w:type="dxa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"Дорога без опасности" среди обучающихся образовательных организаций НАО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FE7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Всероссийский  этап всероссийского конкурса юных инспекторов движения «Безопасное колесо».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0D1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педагогов: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900C0E" w:rsidRDefault="00A13296" w:rsidP="0082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совет 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>«</w:t>
            </w:r>
            <w:r w:rsidRPr="00900C0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применение программного комплекса на основе биологической обратной связи</w:t>
            </w:r>
            <w:r w:rsidRPr="00900C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Зенина О.С.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0E">
              <w:rPr>
                <w:rFonts w:ascii="Times New Roman" w:hAnsi="Times New Roman" w:cs="Times New Roman"/>
                <w:sz w:val="28"/>
                <w:szCs w:val="28"/>
              </w:rPr>
              <w:t>Селиверстова Л.М.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Pr="00BF4F5F" w:rsidRDefault="00A13296" w:rsidP="00824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Пилотная апробация проведения демонстрационного экзамена по стандартам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BF4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2018 году</w:t>
            </w:r>
          </w:p>
        </w:tc>
        <w:tc>
          <w:tcPr>
            <w:tcW w:w="2409" w:type="dxa"/>
          </w:tcPr>
          <w:p w:rsidR="00A13296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  <w:p w:rsidR="00A13296" w:rsidRPr="00900C0E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13296" w:rsidRPr="00900C0E" w:rsidTr="00DD7520">
        <w:tc>
          <w:tcPr>
            <w:tcW w:w="7338" w:type="dxa"/>
            <w:vAlign w:val="center"/>
          </w:tcPr>
          <w:p w:rsidR="00A13296" w:rsidRDefault="00A13296" w:rsidP="00824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3296" w:rsidRDefault="00A13296" w:rsidP="0090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900C0E" w:rsidRDefault="00900C0E">
      <w:pPr>
        <w:rPr>
          <w:rFonts w:ascii="Times New Roman" w:hAnsi="Times New Roman" w:cs="Times New Roman"/>
          <w:sz w:val="28"/>
          <w:szCs w:val="28"/>
        </w:rPr>
      </w:pPr>
      <w:r w:rsidRPr="00900C0E">
        <w:rPr>
          <w:rFonts w:ascii="Times New Roman" w:hAnsi="Times New Roman" w:cs="Times New Roman"/>
          <w:sz w:val="28"/>
          <w:szCs w:val="28"/>
        </w:rPr>
        <w:t>Директор ГБУ НАО «НРЦРО»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71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О.Ю. Козицина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</w:p>
    <w:p w:rsidR="00242CF1" w:rsidRDefault="00242CF1">
      <w:pPr>
        <w:rPr>
          <w:rFonts w:ascii="Times New Roman" w:hAnsi="Times New Roman" w:cs="Times New Roman"/>
          <w:sz w:val="28"/>
          <w:szCs w:val="28"/>
        </w:rPr>
      </w:pPr>
    </w:p>
    <w:p w:rsidR="00242CF1" w:rsidRDefault="00242CF1">
      <w:pPr>
        <w:rPr>
          <w:rFonts w:ascii="Times New Roman" w:hAnsi="Times New Roman" w:cs="Times New Roman"/>
          <w:sz w:val="28"/>
          <w:szCs w:val="28"/>
        </w:rPr>
      </w:pPr>
    </w:p>
    <w:p w:rsidR="00242CF1" w:rsidRDefault="00242CF1">
      <w:pPr>
        <w:rPr>
          <w:rFonts w:ascii="Times New Roman" w:hAnsi="Times New Roman" w:cs="Times New Roman"/>
          <w:sz w:val="28"/>
          <w:szCs w:val="28"/>
        </w:rPr>
      </w:pPr>
    </w:p>
    <w:p w:rsidR="00242CF1" w:rsidRDefault="00242CF1">
      <w:pPr>
        <w:rPr>
          <w:rFonts w:ascii="Times New Roman" w:hAnsi="Times New Roman" w:cs="Times New Roman"/>
          <w:sz w:val="28"/>
          <w:szCs w:val="28"/>
        </w:rPr>
      </w:pPr>
    </w:p>
    <w:p w:rsidR="00242CF1" w:rsidRDefault="00242CF1">
      <w:pPr>
        <w:rPr>
          <w:rFonts w:ascii="Times New Roman" w:hAnsi="Times New Roman" w:cs="Times New Roman"/>
          <w:sz w:val="28"/>
          <w:szCs w:val="28"/>
        </w:rPr>
      </w:pP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Бороненко О.Н.____________________________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Владимирова А.Н.__________________________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А.П._________________________________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Хабарова К.А.______________________________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Чечуев П.Н.________________________________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Н.Д.___________________________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М.С.______________________________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Корельская Е.Ю.____________________________</w:t>
      </w:r>
    </w:p>
    <w:p w:rsidR="006D7CF4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Талеева Л.Я.________________________________</w:t>
      </w:r>
    </w:p>
    <w:p w:rsidR="006D7CF4" w:rsidRPr="00900C0E" w:rsidRDefault="006D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Ипатова Т.П.________________________________</w:t>
      </w:r>
    </w:p>
    <w:sectPr w:rsidR="006D7CF4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91FB9"/>
    <w:rsid w:val="00094FB2"/>
    <w:rsid w:val="000A519A"/>
    <w:rsid w:val="00195E92"/>
    <w:rsid w:val="00212511"/>
    <w:rsid w:val="0023018B"/>
    <w:rsid w:val="00242CF1"/>
    <w:rsid w:val="002736AC"/>
    <w:rsid w:val="002E574E"/>
    <w:rsid w:val="002E66E4"/>
    <w:rsid w:val="00333F37"/>
    <w:rsid w:val="00345437"/>
    <w:rsid w:val="00390C1D"/>
    <w:rsid w:val="003A7572"/>
    <w:rsid w:val="003C2E5B"/>
    <w:rsid w:val="003F6912"/>
    <w:rsid w:val="00402FD3"/>
    <w:rsid w:val="004200BD"/>
    <w:rsid w:val="004D401E"/>
    <w:rsid w:val="0053249F"/>
    <w:rsid w:val="00596BE2"/>
    <w:rsid w:val="005B427B"/>
    <w:rsid w:val="005E3B5D"/>
    <w:rsid w:val="00621141"/>
    <w:rsid w:val="0064389F"/>
    <w:rsid w:val="006D7CF4"/>
    <w:rsid w:val="006E643B"/>
    <w:rsid w:val="00723950"/>
    <w:rsid w:val="007468D4"/>
    <w:rsid w:val="00766B17"/>
    <w:rsid w:val="00770F14"/>
    <w:rsid w:val="007D3F20"/>
    <w:rsid w:val="008243EC"/>
    <w:rsid w:val="00831F73"/>
    <w:rsid w:val="00847F29"/>
    <w:rsid w:val="008A1CA9"/>
    <w:rsid w:val="008C3707"/>
    <w:rsid w:val="00900C0E"/>
    <w:rsid w:val="009578F6"/>
    <w:rsid w:val="00970CAF"/>
    <w:rsid w:val="00994E91"/>
    <w:rsid w:val="00A13296"/>
    <w:rsid w:val="00A925FD"/>
    <w:rsid w:val="00AE5954"/>
    <w:rsid w:val="00B24357"/>
    <w:rsid w:val="00B244D8"/>
    <w:rsid w:val="00B40D76"/>
    <w:rsid w:val="00BD0C40"/>
    <w:rsid w:val="00BF0AF5"/>
    <w:rsid w:val="00BF4F5F"/>
    <w:rsid w:val="00C82402"/>
    <w:rsid w:val="00CA25A1"/>
    <w:rsid w:val="00CA2D75"/>
    <w:rsid w:val="00CE5750"/>
    <w:rsid w:val="00D2549B"/>
    <w:rsid w:val="00D537EB"/>
    <w:rsid w:val="00D945BF"/>
    <w:rsid w:val="00D955FB"/>
    <w:rsid w:val="00DB1F97"/>
    <w:rsid w:val="00DC5F17"/>
    <w:rsid w:val="00DD7520"/>
    <w:rsid w:val="00E564F6"/>
    <w:rsid w:val="00E70481"/>
    <w:rsid w:val="00F246AC"/>
    <w:rsid w:val="00F72B0A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v.spb.ru/gov/terr/reg_kalinin/obrazovanie/profilaktika-detskogo-dorozhno-transportnogo-travmatiz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45E1-297D-444A-B6DB-1C5BFA4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19</cp:revision>
  <cp:lastPrinted>2018-02-21T10:07:00Z</cp:lastPrinted>
  <dcterms:created xsi:type="dcterms:W3CDTF">2017-08-13T08:42:00Z</dcterms:created>
  <dcterms:modified xsi:type="dcterms:W3CDTF">2018-02-21T12:59:00Z</dcterms:modified>
</cp:coreProperties>
</file>